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5" w:rsidRPr="0088235B" w:rsidRDefault="00731800" w:rsidP="001C2805">
      <w:pPr>
        <w:spacing w:after="40"/>
        <w:rPr>
          <w:rFonts w:ascii="Arial" w:hAnsi="Arial"/>
        </w:rPr>
      </w:pPr>
      <w:r w:rsidRPr="0088235B">
        <w:rPr>
          <w:rFonts w:ascii="Arial" w:hAnsi="Arial"/>
        </w:rPr>
        <w:t xml:space="preserve">ABSAGE </w:t>
      </w:r>
      <w:r w:rsidR="0038332C" w:rsidRPr="0088235B">
        <w:rPr>
          <w:rFonts w:ascii="Arial" w:hAnsi="Arial"/>
        </w:rPr>
        <w:t xml:space="preserve">Fachtagung </w:t>
      </w:r>
      <w:r w:rsidR="00C64F94" w:rsidRPr="0088235B">
        <w:rPr>
          <w:rFonts w:ascii="Arial" w:hAnsi="Arial"/>
        </w:rPr>
        <w:t>1</w:t>
      </w:r>
      <w:r w:rsidR="000634B6" w:rsidRPr="0088235B">
        <w:rPr>
          <w:rFonts w:ascii="Arial" w:hAnsi="Arial"/>
        </w:rPr>
        <w:t>6</w:t>
      </w:r>
      <w:r w:rsidR="00C64F94" w:rsidRPr="0088235B">
        <w:rPr>
          <w:rFonts w:ascii="Arial" w:hAnsi="Arial"/>
        </w:rPr>
        <w:t xml:space="preserve">. </w:t>
      </w:r>
      <w:proofErr w:type="gramStart"/>
      <w:r w:rsidR="00C64F94" w:rsidRPr="0088235B">
        <w:rPr>
          <w:rFonts w:ascii="Arial" w:hAnsi="Arial"/>
        </w:rPr>
        <w:t xml:space="preserve">Mai </w:t>
      </w:r>
      <w:r w:rsidR="00316016" w:rsidRPr="0088235B">
        <w:rPr>
          <w:rFonts w:ascii="Arial" w:hAnsi="Arial"/>
        </w:rPr>
        <w:t xml:space="preserve"> 20</w:t>
      </w:r>
      <w:r w:rsidR="000634B6" w:rsidRPr="0088235B">
        <w:rPr>
          <w:rFonts w:ascii="Arial" w:hAnsi="Arial"/>
        </w:rPr>
        <w:t>20</w:t>
      </w:r>
      <w:proofErr w:type="gramEnd"/>
    </w:p>
    <w:p w:rsidR="007D6D46" w:rsidRDefault="007D6D46" w:rsidP="007D6D46"/>
    <w:p w:rsidR="000634B6" w:rsidRPr="002C582F" w:rsidRDefault="000634B6" w:rsidP="000634B6">
      <w:pPr>
        <w:autoSpaceDE w:val="0"/>
        <w:autoSpaceDN w:val="0"/>
        <w:adjustRightInd w:val="0"/>
        <w:rPr>
          <w:rFonts w:ascii="Helvetica-Light" w:hAnsi="Helvetica-Light" w:cs="Helvetica-Light"/>
          <w:color w:val="231F20"/>
        </w:rPr>
      </w:pPr>
      <w:r w:rsidRPr="00187F57">
        <w:rPr>
          <w:rFonts w:ascii="Helvetica-Light" w:hAnsi="Helvetica-Light" w:cs="Helvetica-Light"/>
          <w:b/>
          <w:color w:val="231F20"/>
        </w:rPr>
        <w:t xml:space="preserve">FREIRAUM </w:t>
      </w:r>
      <w:r w:rsidRPr="00187F57">
        <w:rPr>
          <w:rFonts w:ascii="Helvetica-Light" w:hAnsi="Helvetica-Light" w:cs="Helvetica-Light"/>
          <w:color w:val="231F20"/>
        </w:rPr>
        <w:t>FÜR KINDER</w:t>
      </w:r>
      <w:r>
        <w:rPr>
          <w:rFonts w:ascii="Helvetica-Light" w:hAnsi="Helvetica-Light" w:cs="Helvetica-Light"/>
          <w:color w:val="231F20"/>
          <w:sz w:val="28"/>
          <w:szCs w:val="28"/>
        </w:rPr>
        <w:t xml:space="preserve"> </w:t>
      </w:r>
      <w:r w:rsidRPr="002C582F">
        <w:rPr>
          <w:rFonts w:ascii="Helvetica-Light" w:hAnsi="Helvetica-Light" w:cs="Helvetica-Light"/>
          <w:color w:val="231F20"/>
          <w:sz w:val="22"/>
          <w:szCs w:val="22"/>
        </w:rPr>
        <w:t xml:space="preserve">– </w:t>
      </w:r>
      <w:r w:rsidRPr="00187F57">
        <w:rPr>
          <w:rFonts w:ascii="Brush Script MT" w:hAnsi="Brush Script MT" w:cs="Helvetica-Light"/>
          <w:i/>
          <w:color w:val="231F20"/>
          <w:sz w:val="36"/>
          <w:szCs w:val="36"/>
        </w:rPr>
        <w:t>Natürlich</w:t>
      </w:r>
      <w:r>
        <w:rPr>
          <w:rFonts w:ascii="Helvetica-Light" w:hAnsi="Helvetica-Light" w:cs="Helvetica-Light"/>
          <w:color w:val="231F20"/>
          <w:sz w:val="22"/>
        </w:rPr>
        <w:t xml:space="preserve"> </w:t>
      </w:r>
      <w:r w:rsidRPr="00187F57">
        <w:rPr>
          <w:rFonts w:ascii="Helvetica-Light" w:hAnsi="Helvetica-Light" w:cs="Helvetica-Light"/>
          <w:b/>
          <w:color w:val="231F20"/>
        </w:rPr>
        <w:t>PSYCHOMOTORIK</w:t>
      </w:r>
    </w:p>
    <w:p w:rsidR="001F03AF" w:rsidRDefault="001F03AF" w:rsidP="000634B6">
      <w:pPr>
        <w:autoSpaceDE w:val="0"/>
        <w:autoSpaceDN w:val="0"/>
        <w:adjustRightInd w:val="0"/>
        <w:rPr>
          <w:rFonts w:ascii="Helvetica-Light" w:hAnsi="Helvetica-Light" w:cs="Helvetica-Light"/>
          <w:color w:val="231F20"/>
        </w:rPr>
      </w:pPr>
    </w:p>
    <w:p w:rsidR="00731800" w:rsidRPr="00AE7359" w:rsidRDefault="00731800" w:rsidP="00AE7359">
      <w:pPr>
        <w:rPr>
          <w:rFonts w:ascii="Arial" w:hAnsi="Arial"/>
          <w:sz w:val="22"/>
        </w:rPr>
      </w:pPr>
      <w:r w:rsidRPr="00AE7359">
        <w:rPr>
          <w:rFonts w:ascii="Arial" w:hAnsi="Arial"/>
          <w:sz w:val="22"/>
        </w:rPr>
        <w:t>Teilnehmer</w:t>
      </w:r>
    </w:p>
    <w:p w:rsidR="00287045" w:rsidRDefault="00287045">
      <w:pPr>
        <w:jc w:val="both"/>
        <w:rPr>
          <w:rFonts w:ascii="Arial" w:hAnsi="Arial"/>
          <w:sz w:val="22"/>
        </w:rPr>
      </w:pPr>
    </w:p>
    <w:p w:rsidR="00AE7359" w:rsidRDefault="00AE7359" w:rsidP="00AE735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E7359" w:rsidRDefault="00AE7359" w:rsidP="00AE7359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</w:t>
      </w:r>
      <w:r w:rsidR="0088235B">
        <w:rPr>
          <w:rFonts w:ascii="Arial" w:hAnsi="Arial"/>
          <w:sz w:val="22"/>
        </w:rPr>
        <w:t>aße</w:t>
      </w:r>
      <w:r>
        <w:rPr>
          <w:rFonts w:ascii="Arial" w:hAnsi="Arial"/>
          <w:sz w:val="22"/>
        </w:rPr>
        <w:t>:</w:t>
      </w:r>
      <w:r w:rsidRPr="00433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 w:rsidR="0088235B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PLZ Ort: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E7359" w:rsidRDefault="00AE7359" w:rsidP="00AE735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E7359" w:rsidRDefault="00AE7359" w:rsidP="00AE7359">
      <w:pPr>
        <w:jc w:val="both"/>
        <w:rPr>
          <w:rFonts w:ascii="Arial" w:hAnsi="Arial"/>
          <w:sz w:val="22"/>
        </w:rPr>
      </w:pPr>
    </w:p>
    <w:p w:rsidR="00316016" w:rsidRDefault="00316016">
      <w:pPr>
        <w:jc w:val="both"/>
        <w:rPr>
          <w:rFonts w:ascii="Arial" w:hAnsi="Arial"/>
          <w:sz w:val="22"/>
        </w:rPr>
      </w:pPr>
    </w:p>
    <w:p w:rsidR="00316016" w:rsidRPr="00AE7359" w:rsidRDefault="006C68EA">
      <w:pPr>
        <w:jc w:val="both"/>
        <w:rPr>
          <w:rFonts w:ascii="Arial" w:hAnsi="Arial"/>
          <w:b/>
          <w:sz w:val="22"/>
        </w:rPr>
      </w:pPr>
      <w:r w:rsidRPr="00AE7359">
        <w:rPr>
          <w:rFonts w:ascii="Arial" w:hAnsi="Arial"/>
          <w:b/>
          <w:sz w:val="22"/>
        </w:rPr>
        <w:t>Variante 1:</w:t>
      </w:r>
    </w:p>
    <w:p w:rsidR="00AD0F4C" w:rsidRDefault="00AD0F4C">
      <w:pPr>
        <w:jc w:val="both"/>
        <w:rPr>
          <w:rFonts w:ascii="Arial" w:hAnsi="Arial"/>
          <w:sz w:val="22"/>
        </w:rPr>
      </w:pPr>
    </w:p>
    <w:p w:rsidR="00731800" w:rsidRPr="00731800" w:rsidRDefault="00494CC6" w:rsidP="00C35548">
      <w:pPr>
        <w:ind w:left="426" w:hanging="426"/>
        <w:rPr>
          <w:rFonts w:ascii="Arial" w:hAnsi="Arial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="00AC2041">
        <w:t xml:space="preserve"> </w:t>
      </w:r>
      <w:r w:rsidR="00C35548">
        <w:tab/>
      </w:r>
      <w:r w:rsidR="00731800">
        <w:rPr>
          <w:rFonts w:ascii="Arial" w:hAnsi="Arial"/>
          <w:sz w:val="22"/>
        </w:rPr>
        <w:t xml:space="preserve">Ja, </w:t>
      </w:r>
      <w:r w:rsidR="00C35548">
        <w:rPr>
          <w:rFonts w:ascii="Arial" w:hAnsi="Arial"/>
          <w:sz w:val="22"/>
        </w:rPr>
        <w:t>i</w:t>
      </w:r>
      <w:r w:rsidR="00731800" w:rsidRPr="00731800">
        <w:rPr>
          <w:rFonts w:ascii="Arial" w:hAnsi="Arial"/>
          <w:sz w:val="22"/>
        </w:rPr>
        <w:t>ch buche um auf die Fachtagung 2021</w:t>
      </w:r>
      <w:r w:rsidR="00C35548">
        <w:rPr>
          <w:rFonts w:ascii="Arial" w:hAnsi="Arial"/>
          <w:sz w:val="22"/>
        </w:rPr>
        <w:t xml:space="preserve">. Bis </w:t>
      </w:r>
      <w:r w:rsidR="00381104">
        <w:rPr>
          <w:rFonts w:ascii="Arial" w:hAnsi="Arial"/>
          <w:sz w:val="22"/>
        </w:rPr>
        <w:t>zum 31.12.2020</w:t>
      </w:r>
      <w:r w:rsidR="00C35548">
        <w:rPr>
          <w:rFonts w:ascii="Arial" w:hAnsi="Arial"/>
          <w:sz w:val="22"/>
        </w:rPr>
        <w:t xml:space="preserve"> kann ich diese Anmeldung kostenfrei stornieren</w:t>
      </w:r>
    </w:p>
    <w:p w:rsidR="00731800" w:rsidRDefault="00731800" w:rsidP="00731800">
      <w:pPr>
        <w:jc w:val="both"/>
        <w:rPr>
          <w:rFonts w:ascii="Arial" w:hAnsi="Arial"/>
          <w:sz w:val="22"/>
        </w:rPr>
      </w:pPr>
    </w:p>
    <w:p w:rsidR="00731800" w:rsidRPr="00EA6DF6" w:rsidRDefault="00731800" w:rsidP="00EA6DF6">
      <w:pPr>
        <w:ind w:left="709" w:hanging="425"/>
        <w:rPr>
          <w:rFonts w:ascii="Arial" w:hAnsi="Arial"/>
          <w:spacing w:val="-6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t xml:space="preserve"> </w:t>
      </w:r>
      <w:r w:rsidR="00EA6DF6">
        <w:tab/>
      </w:r>
      <w:r>
        <w:rPr>
          <w:rFonts w:ascii="Arial" w:hAnsi="Arial"/>
          <w:sz w:val="22"/>
        </w:rPr>
        <w:t>Bitte senden Sie mir den Sonderdruck</w:t>
      </w:r>
      <w:r w:rsidR="006C68EA">
        <w:rPr>
          <w:rFonts w:ascii="Arial" w:hAnsi="Arial"/>
          <w:sz w:val="22"/>
        </w:rPr>
        <w:t xml:space="preserve"> </w:t>
      </w:r>
      <w:r w:rsidR="0088235B">
        <w:rPr>
          <w:rFonts w:ascii="Arial" w:hAnsi="Arial"/>
          <w:sz w:val="22"/>
        </w:rPr>
        <w:t xml:space="preserve">zum Thema </w:t>
      </w:r>
      <w:r w:rsidR="0088235B" w:rsidRPr="00EA6DF6">
        <w:rPr>
          <w:rFonts w:ascii="Arial" w:hAnsi="Arial"/>
          <w:spacing w:val="-6"/>
          <w:sz w:val="22"/>
        </w:rPr>
        <w:t>„Umsonst und draußen – das Außengelände neu entdecken“</w:t>
      </w:r>
      <w:r w:rsidR="0088235B">
        <w:rPr>
          <w:rFonts w:ascii="Arial" w:hAnsi="Arial"/>
          <w:spacing w:val="-6"/>
          <w:sz w:val="22"/>
        </w:rPr>
        <w:t xml:space="preserve"> </w:t>
      </w:r>
      <w:r w:rsidR="006C68EA">
        <w:rPr>
          <w:rFonts w:ascii="Arial" w:hAnsi="Arial"/>
          <w:sz w:val="22"/>
        </w:rPr>
        <w:t xml:space="preserve">aus der Praxis der Psychomotorik 1/2020 </w:t>
      </w:r>
      <w:r w:rsidR="0088235B">
        <w:rPr>
          <w:rFonts w:ascii="Arial" w:hAnsi="Arial"/>
          <w:sz w:val="22"/>
        </w:rPr>
        <w:t>zu</w:t>
      </w:r>
    </w:p>
    <w:p w:rsidR="00731800" w:rsidRDefault="00731800" w:rsidP="00731800">
      <w:pPr>
        <w:jc w:val="both"/>
        <w:rPr>
          <w:rFonts w:ascii="Arial" w:hAnsi="Arial"/>
          <w:sz w:val="22"/>
        </w:rPr>
      </w:pPr>
    </w:p>
    <w:p w:rsidR="00AC2041" w:rsidRPr="00AE7359" w:rsidRDefault="006C68EA">
      <w:pPr>
        <w:jc w:val="both"/>
        <w:rPr>
          <w:rFonts w:ascii="Arial" w:hAnsi="Arial"/>
          <w:b/>
          <w:sz w:val="22"/>
        </w:rPr>
      </w:pPr>
      <w:r w:rsidRPr="00AE7359">
        <w:rPr>
          <w:rFonts w:ascii="Arial" w:hAnsi="Arial"/>
          <w:b/>
          <w:sz w:val="22"/>
        </w:rPr>
        <w:t>Variante 2:</w:t>
      </w:r>
    </w:p>
    <w:p w:rsidR="00AC2041" w:rsidRDefault="00AC2041">
      <w:pPr>
        <w:jc w:val="both"/>
        <w:rPr>
          <w:rFonts w:ascii="Arial" w:hAnsi="Arial"/>
          <w:sz w:val="22"/>
        </w:rPr>
      </w:pPr>
    </w:p>
    <w:p w:rsidR="00AD0F4C" w:rsidRDefault="00494CC6" w:rsidP="006C68EA">
      <w:pPr>
        <w:ind w:left="426" w:hanging="426"/>
        <w:rPr>
          <w:rFonts w:ascii="Arial" w:hAnsi="Arial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 w:rsidR="007C3466">
        <w:rPr>
          <w:rFonts w:ascii="Arial" w:hAnsi="Arial"/>
          <w:sz w:val="22"/>
        </w:rPr>
        <w:t xml:space="preserve"> </w:t>
      </w:r>
      <w:r w:rsidR="006C68EA">
        <w:rPr>
          <w:rFonts w:ascii="Arial" w:hAnsi="Arial"/>
          <w:sz w:val="22"/>
        </w:rPr>
        <w:tab/>
        <w:t>Ich möchte auf eine Tagesfortbildung meiner Wahl umbuchen. Hierzu melde ich mich über die Homepage an, verweise unter „Bemerkungen“ auf die abges</w:t>
      </w:r>
      <w:r w:rsidR="00AE7359">
        <w:rPr>
          <w:rFonts w:ascii="Arial" w:hAnsi="Arial"/>
          <w:sz w:val="22"/>
        </w:rPr>
        <w:t>agte Fachtagung und bezahle die zugeschickte Rechnung nicht (falls Fachtagung bereits bezahlt war)</w:t>
      </w:r>
    </w:p>
    <w:p w:rsidR="00AF6EB5" w:rsidRPr="00AF6EB5" w:rsidRDefault="00AF6EB5" w:rsidP="006C68EA">
      <w:pPr>
        <w:ind w:left="426" w:hanging="426"/>
        <w:rPr>
          <w:rFonts w:ascii="Arial" w:hAnsi="Arial"/>
          <w:sz w:val="16"/>
          <w:szCs w:val="16"/>
        </w:rPr>
      </w:pPr>
    </w:p>
    <w:p w:rsidR="00AF6EB5" w:rsidRDefault="00AF6EB5" w:rsidP="00AF6EB5">
      <w:pPr>
        <w:ind w:left="426" w:hanging="426"/>
        <w:jc w:val="center"/>
        <w:rPr>
          <w:rFonts w:ascii="Arial" w:hAnsi="Arial"/>
          <w:b/>
          <w:sz w:val="22"/>
        </w:rPr>
      </w:pPr>
      <w:r w:rsidRPr="00AF6EB5">
        <w:rPr>
          <w:rFonts w:ascii="Arial" w:hAnsi="Arial"/>
          <w:b/>
          <w:sz w:val="22"/>
        </w:rPr>
        <w:t>Oder</w:t>
      </w:r>
    </w:p>
    <w:p w:rsidR="00AF6EB5" w:rsidRPr="00AF6EB5" w:rsidRDefault="00AF6EB5" w:rsidP="00AF6EB5">
      <w:pPr>
        <w:ind w:left="426" w:hanging="426"/>
        <w:rPr>
          <w:rFonts w:ascii="Arial" w:hAnsi="Arial"/>
          <w:sz w:val="16"/>
          <w:szCs w:val="16"/>
        </w:rPr>
      </w:pPr>
    </w:p>
    <w:p w:rsidR="00AF6EB5" w:rsidRDefault="00AF6EB5" w:rsidP="00AF6EB5">
      <w:pPr>
        <w:ind w:left="426" w:hanging="426"/>
        <w:rPr>
          <w:rFonts w:ascii="Arial" w:hAnsi="Arial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Ich möchte den Teilnahmebetrag als Guthaben stehen lassen. Das Guthaben ist befristet bis zum August 2021.</w:t>
      </w:r>
    </w:p>
    <w:p w:rsidR="00AF6EB5" w:rsidRPr="00AF6EB5" w:rsidRDefault="00AF6EB5" w:rsidP="00AF6EB5">
      <w:pPr>
        <w:ind w:left="426" w:hanging="426"/>
        <w:jc w:val="center"/>
        <w:rPr>
          <w:rFonts w:ascii="Arial" w:hAnsi="Arial"/>
          <w:b/>
          <w:sz w:val="22"/>
        </w:rPr>
      </w:pPr>
    </w:p>
    <w:p w:rsidR="00AE7359" w:rsidRDefault="00AE7359" w:rsidP="006C68EA">
      <w:pPr>
        <w:ind w:left="426" w:hanging="426"/>
        <w:rPr>
          <w:rFonts w:ascii="Arial" w:hAnsi="Arial"/>
          <w:sz w:val="22"/>
        </w:rPr>
      </w:pPr>
    </w:p>
    <w:p w:rsidR="0088235B" w:rsidRPr="00EA6DF6" w:rsidRDefault="0088235B" w:rsidP="0088235B">
      <w:pPr>
        <w:ind w:left="709" w:hanging="425"/>
        <w:rPr>
          <w:rFonts w:ascii="Arial" w:hAnsi="Arial"/>
          <w:spacing w:val="-6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t xml:space="preserve"> </w:t>
      </w:r>
      <w:r>
        <w:tab/>
      </w:r>
      <w:r>
        <w:rPr>
          <w:rFonts w:ascii="Arial" w:hAnsi="Arial"/>
          <w:sz w:val="22"/>
        </w:rPr>
        <w:t xml:space="preserve">Bitte senden Sie mir den Sonderdruck zum Thema </w:t>
      </w:r>
      <w:r w:rsidRPr="00EA6DF6">
        <w:rPr>
          <w:rFonts w:ascii="Arial" w:hAnsi="Arial"/>
          <w:spacing w:val="-6"/>
          <w:sz w:val="22"/>
        </w:rPr>
        <w:t>„Umsonst und draußen – das Außengelände neu entdecken“</w:t>
      </w:r>
      <w:r>
        <w:rPr>
          <w:rFonts w:ascii="Arial" w:hAnsi="Arial"/>
          <w:spacing w:val="-6"/>
          <w:sz w:val="22"/>
        </w:rPr>
        <w:t xml:space="preserve"> </w:t>
      </w:r>
      <w:r>
        <w:rPr>
          <w:rFonts w:ascii="Arial" w:hAnsi="Arial"/>
          <w:sz w:val="22"/>
        </w:rPr>
        <w:t>aus der Praxis der Psychomotorik 1/2020 zu</w:t>
      </w:r>
    </w:p>
    <w:p w:rsidR="00AD0F4C" w:rsidRDefault="00AD0F4C">
      <w:pPr>
        <w:jc w:val="both"/>
        <w:rPr>
          <w:rFonts w:ascii="Arial" w:hAnsi="Arial"/>
          <w:sz w:val="22"/>
        </w:rPr>
      </w:pPr>
    </w:p>
    <w:p w:rsidR="00AE7359" w:rsidRPr="00AE7359" w:rsidRDefault="00AE7359">
      <w:pPr>
        <w:jc w:val="both"/>
        <w:rPr>
          <w:rFonts w:ascii="Arial" w:hAnsi="Arial"/>
          <w:b/>
          <w:sz w:val="22"/>
        </w:rPr>
      </w:pPr>
      <w:r w:rsidRPr="00AE7359">
        <w:rPr>
          <w:rFonts w:ascii="Arial" w:hAnsi="Arial"/>
          <w:b/>
          <w:sz w:val="22"/>
        </w:rPr>
        <w:t>Variante 3:</w:t>
      </w:r>
    </w:p>
    <w:p w:rsidR="00AC2041" w:rsidRDefault="00AC2041">
      <w:pPr>
        <w:jc w:val="both"/>
      </w:pPr>
    </w:p>
    <w:p w:rsidR="00AC2041" w:rsidRPr="00AC2041" w:rsidRDefault="00AE7359" w:rsidP="00AE7359">
      <w:pPr>
        <w:ind w:left="426" w:hanging="426"/>
        <w:rPr>
          <w:rFonts w:ascii="Arial" w:hAnsi="Arial"/>
          <w:sz w:val="22"/>
        </w:rPr>
      </w:pP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1"/>
            <w:textInput>
              <w:maxLength w:val="2"/>
            </w:textInput>
          </w:ffData>
        </w:fldCha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A346B2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Bitte erstatten Sie </w:t>
      </w:r>
      <w:r w:rsidR="0088235B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Tagungsgebühr zurück auf folgende Kontoverbindung:</w:t>
      </w:r>
    </w:p>
    <w:p w:rsidR="00975842" w:rsidRDefault="00975842">
      <w:pPr>
        <w:jc w:val="both"/>
        <w:rPr>
          <w:rFonts w:ascii="Arial" w:hAnsi="Arial"/>
          <w:sz w:val="22"/>
        </w:rPr>
      </w:pPr>
    </w:p>
    <w:p w:rsidR="00AD0F4C" w:rsidRPr="001F74BD" w:rsidRDefault="008E017E" w:rsidP="00AE7359">
      <w:pPr>
        <w:ind w:firstLine="426"/>
        <w:jc w:val="both"/>
        <w:rPr>
          <w:rFonts w:ascii="Arial" w:hAnsi="Arial"/>
          <w:sz w:val="22"/>
          <w:u w:val="single"/>
        </w:rPr>
      </w:pPr>
      <w:r w:rsidRPr="001F74BD">
        <w:rPr>
          <w:rFonts w:ascii="Arial" w:hAnsi="Arial" w:cs="Arial"/>
          <w:sz w:val="22"/>
          <w:szCs w:val="22"/>
          <w:u w:val="single"/>
        </w:rPr>
        <w:t xml:space="preserve">IBAN: </w:t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 w:rsidR="001F74BD" w:rsidRPr="001F74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74BD" w:rsidRPr="001F74BD">
        <w:rPr>
          <w:rFonts w:ascii="Arial" w:hAnsi="Arial" w:cs="Arial"/>
          <w:sz w:val="22"/>
          <w:szCs w:val="22"/>
          <w:u w:val="single"/>
        </w:rPr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separate"/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end"/>
      </w:r>
      <w:r w:rsidR="00AE7359" w:rsidRPr="001F74BD">
        <w:rPr>
          <w:rFonts w:ascii="Arial" w:hAnsi="Arial" w:cs="Arial"/>
          <w:sz w:val="22"/>
          <w:szCs w:val="22"/>
          <w:u w:val="single"/>
        </w:rPr>
        <w:t>__</w:t>
      </w:r>
      <w:r w:rsidR="001F74BD" w:rsidRPr="001F74BD">
        <w:rPr>
          <w:rFonts w:ascii="Arial" w:hAnsi="Arial" w:cs="Arial"/>
          <w:sz w:val="22"/>
          <w:szCs w:val="22"/>
          <w:u w:val="single"/>
        </w:rPr>
        <w:t>______________________________</w:t>
      </w:r>
      <w:r w:rsidR="00494CC6" w:rsidRPr="001F74BD">
        <w:rPr>
          <w:rFonts w:ascii="Arial" w:hAnsi="Arial"/>
          <w:sz w:val="22"/>
          <w:u w:val="single"/>
        </w:rPr>
        <w:t xml:space="preserve"> </w:t>
      </w:r>
    </w:p>
    <w:p w:rsidR="008E017E" w:rsidRDefault="008E017E" w:rsidP="008E017E">
      <w:pPr>
        <w:spacing w:before="120"/>
        <w:ind w:firstLine="425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Kontoinhaber (falls abweichend von oben): </w:t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autoText" w:val="1"/>
            <w:textInput/>
          </w:ffData>
        </w:fldChar>
      </w:r>
      <w:r w:rsidR="001F74BD" w:rsidRPr="001F74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F74BD" w:rsidRPr="001F74BD">
        <w:rPr>
          <w:rFonts w:ascii="Arial" w:hAnsi="Arial" w:cs="Arial"/>
          <w:sz w:val="22"/>
          <w:szCs w:val="22"/>
          <w:u w:val="single"/>
        </w:rPr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separate"/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noProof/>
          <w:sz w:val="22"/>
          <w:szCs w:val="22"/>
          <w:u w:val="single"/>
        </w:rPr>
        <w:t> </w:t>
      </w:r>
      <w:r w:rsidR="001F74BD" w:rsidRPr="001F74BD">
        <w:rPr>
          <w:rFonts w:ascii="Arial" w:hAnsi="Arial" w:cs="Arial"/>
          <w:sz w:val="22"/>
          <w:szCs w:val="22"/>
          <w:u w:val="single"/>
        </w:rPr>
        <w:fldChar w:fldCharType="end"/>
      </w:r>
      <w:r w:rsidR="001F74BD"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/>
          <w:sz w:val="22"/>
        </w:rPr>
        <w:t xml:space="preserve"> </w:t>
      </w:r>
    </w:p>
    <w:p w:rsidR="00975842" w:rsidRDefault="00975842">
      <w:pPr>
        <w:jc w:val="both"/>
        <w:rPr>
          <w:rFonts w:ascii="Arial" w:hAnsi="Arial"/>
          <w:sz w:val="22"/>
        </w:rPr>
      </w:pPr>
    </w:p>
    <w:p w:rsidR="008D0991" w:rsidRDefault="008D0991">
      <w:pPr>
        <w:jc w:val="both"/>
        <w:rPr>
          <w:rFonts w:ascii="Arial" w:hAnsi="Arial"/>
          <w:sz w:val="22"/>
        </w:rPr>
      </w:pPr>
    </w:p>
    <w:p w:rsidR="00975842" w:rsidRDefault="00EA6D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bedanken uns für Ihr Verständnis und würden uns freuen, Sie bei der nächsten Fachtagung oder in einer unserer Tagesfortbildungen begrüßen zu dürfen.</w:t>
      </w:r>
    </w:p>
    <w:p w:rsidR="00975842" w:rsidRDefault="00975842">
      <w:pPr>
        <w:jc w:val="both"/>
        <w:rPr>
          <w:rFonts w:ascii="Arial" w:hAnsi="Arial"/>
          <w:sz w:val="22"/>
        </w:rPr>
      </w:pPr>
    </w:p>
    <w:p w:rsidR="00586B65" w:rsidRDefault="00EA6D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h</w:t>
      </w:r>
      <w:r w:rsidR="00975842">
        <w:rPr>
          <w:rFonts w:ascii="Arial" w:hAnsi="Arial"/>
          <w:sz w:val="22"/>
        </w:rPr>
        <w:t>erzliche</w:t>
      </w:r>
      <w:r>
        <w:rPr>
          <w:rFonts w:ascii="Arial" w:hAnsi="Arial"/>
          <w:sz w:val="22"/>
        </w:rPr>
        <w:t>n</w:t>
      </w:r>
      <w:r w:rsidR="00975842">
        <w:rPr>
          <w:rFonts w:ascii="Arial" w:hAnsi="Arial"/>
          <w:sz w:val="22"/>
        </w:rPr>
        <w:t xml:space="preserve"> Grüße</w:t>
      </w:r>
      <w:r>
        <w:rPr>
          <w:rFonts w:ascii="Arial" w:hAnsi="Arial"/>
          <w:sz w:val="22"/>
        </w:rPr>
        <w:t>n</w:t>
      </w:r>
    </w:p>
    <w:p w:rsidR="00586B65" w:rsidRDefault="00EA6D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Team der Rheinischen Akademie</w:t>
      </w:r>
    </w:p>
    <w:sectPr w:rsidR="00586B65" w:rsidSect="00AA382E">
      <w:headerReference w:type="default" r:id="rId7"/>
      <w:footerReference w:type="default" r:id="rId8"/>
      <w:pgSz w:w="11906" w:h="16838"/>
      <w:pgMar w:top="2778" w:right="1276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55" w:rsidRDefault="006E3C55" w:rsidP="00B94247">
      <w:r>
        <w:separator/>
      </w:r>
    </w:p>
  </w:endnote>
  <w:endnote w:type="continuationSeparator" w:id="0">
    <w:p w:rsidR="006E3C55" w:rsidRDefault="006E3C55" w:rsidP="00B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9" w:rsidRDefault="0088235B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-106045</wp:posOffset>
          </wp:positionV>
          <wp:extent cx="7509510" cy="707071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79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8552180</wp:posOffset>
          </wp:positionV>
          <wp:extent cx="7526655" cy="741045"/>
          <wp:effectExtent l="0" t="0" r="0" b="1905"/>
          <wp:wrapNone/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28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9838055</wp:posOffset>
          </wp:positionV>
          <wp:extent cx="7526655" cy="741045"/>
          <wp:effectExtent l="0" t="0" r="0" b="1905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55" w:rsidRDefault="006E3C55" w:rsidP="00B94247">
      <w:r>
        <w:separator/>
      </w:r>
    </w:p>
  </w:footnote>
  <w:footnote w:type="continuationSeparator" w:id="0">
    <w:p w:rsidR="006E3C55" w:rsidRDefault="006E3C55" w:rsidP="00B9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47" w:rsidRDefault="0088235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544606" cy="17335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98" cy="17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HsBdtwMfUXp5DWTeTsqkup6JYgLcJHnD5vUOgzyhVyVeWf7sELNVO1r+ICtgNxbbzJ4sUFQQRVDEhHg1fkmw==" w:salt="FAIvKUW3NfcKnC3+yjNx5w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5"/>
    <w:rsid w:val="000158CD"/>
    <w:rsid w:val="000634B6"/>
    <w:rsid w:val="00084FB7"/>
    <w:rsid w:val="00130FF8"/>
    <w:rsid w:val="001474F8"/>
    <w:rsid w:val="001C2805"/>
    <w:rsid w:val="001E178E"/>
    <w:rsid w:val="001F03AF"/>
    <w:rsid w:val="001F71EC"/>
    <w:rsid w:val="001F74BD"/>
    <w:rsid w:val="00224ED9"/>
    <w:rsid w:val="00244506"/>
    <w:rsid w:val="00287045"/>
    <w:rsid w:val="002B2285"/>
    <w:rsid w:val="002C027F"/>
    <w:rsid w:val="002C1EE3"/>
    <w:rsid w:val="00316016"/>
    <w:rsid w:val="00362A9D"/>
    <w:rsid w:val="00381104"/>
    <w:rsid w:val="0038332C"/>
    <w:rsid w:val="0039381B"/>
    <w:rsid w:val="003B0345"/>
    <w:rsid w:val="003E2595"/>
    <w:rsid w:val="00433047"/>
    <w:rsid w:val="00494CC6"/>
    <w:rsid w:val="004B3367"/>
    <w:rsid w:val="004E0627"/>
    <w:rsid w:val="005507CD"/>
    <w:rsid w:val="00570EC4"/>
    <w:rsid w:val="00571449"/>
    <w:rsid w:val="00571E99"/>
    <w:rsid w:val="00586B65"/>
    <w:rsid w:val="005A09E2"/>
    <w:rsid w:val="005C7F28"/>
    <w:rsid w:val="00620B5C"/>
    <w:rsid w:val="00627AE9"/>
    <w:rsid w:val="00660A4F"/>
    <w:rsid w:val="00667F78"/>
    <w:rsid w:val="006901B6"/>
    <w:rsid w:val="006C68EA"/>
    <w:rsid w:val="006E032D"/>
    <w:rsid w:val="006E3C55"/>
    <w:rsid w:val="00731800"/>
    <w:rsid w:val="007326F6"/>
    <w:rsid w:val="007C3466"/>
    <w:rsid w:val="007D6D46"/>
    <w:rsid w:val="007E7E9A"/>
    <w:rsid w:val="00851F95"/>
    <w:rsid w:val="00881D54"/>
    <w:rsid w:val="0088235B"/>
    <w:rsid w:val="008D0991"/>
    <w:rsid w:val="008E017E"/>
    <w:rsid w:val="00902C47"/>
    <w:rsid w:val="009252C1"/>
    <w:rsid w:val="00975842"/>
    <w:rsid w:val="009949D5"/>
    <w:rsid w:val="009B6099"/>
    <w:rsid w:val="009D1D12"/>
    <w:rsid w:val="00A346B2"/>
    <w:rsid w:val="00AA382E"/>
    <w:rsid w:val="00AB637E"/>
    <w:rsid w:val="00AC2041"/>
    <w:rsid w:val="00AD0F4C"/>
    <w:rsid w:val="00AE7359"/>
    <w:rsid w:val="00AF0B22"/>
    <w:rsid w:val="00AF6EB5"/>
    <w:rsid w:val="00B5403F"/>
    <w:rsid w:val="00B60FC3"/>
    <w:rsid w:val="00B65905"/>
    <w:rsid w:val="00B94247"/>
    <w:rsid w:val="00BA059B"/>
    <w:rsid w:val="00BB55F6"/>
    <w:rsid w:val="00BE6BBF"/>
    <w:rsid w:val="00C16F33"/>
    <w:rsid w:val="00C30BAA"/>
    <w:rsid w:val="00C35548"/>
    <w:rsid w:val="00C53156"/>
    <w:rsid w:val="00C64F94"/>
    <w:rsid w:val="00C74189"/>
    <w:rsid w:val="00CE4BAB"/>
    <w:rsid w:val="00E35044"/>
    <w:rsid w:val="00EA6DF6"/>
    <w:rsid w:val="00EE37C4"/>
    <w:rsid w:val="00EE70FC"/>
    <w:rsid w:val="00F444B7"/>
    <w:rsid w:val="00F810CF"/>
    <w:rsid w:val="00F86248"/>
    <w:rsid w:val="00F920CD"/>
    <w:rsid w:val="00F96EF6"/>
    <w:rsid w:val="00FA68B9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8B37757"/>
  <w15:chartTrackingRefBased/>
  <w15:docId w15:val="{7BA0AD70-0175-4A8E-BEEC-CC0BB3A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78E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71E99"/>
    <w:pPr>
      <w:keepNext/>
      <w:outlineLvl w:val="1"/>
    </w:pPr>
    <w:rPr>
      <w:rFonts w:ascii="Comic Sans MS" w:hAnsi="Comic Sans MS"/>
      <w:sz w:val="7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8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336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571E99"/>
    <w:rPr>
      <w:rFonts w:ascii="Comic Sans MS" w:hAnsi="Comic Sans MS"/>
      <w:sz w:val="72"/>
    </w:rPr>
  </w:style>
  <w:style w:type="paragraph" w:styleId="Kopfzeile">
    <w:name w:val="header"/>
    <w:basedOn w:val="Standard"/>
    <w:link w:val="KopfzeileZchn"/>
    <w:uiPriority w:val="99"/>
    <w:unhideWhenUsed/>
    <w:rsid w:val="00B942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42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942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4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AA8C-A5EB-4E61-BD9C-1D4FB7E1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>Förderverein Psychomotorik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subject/>
  <dc:creator>Hans-Jürgen Beins</dc:creator>
  <cp:keywords/>
  <dc:description/>
  <cp:lastModifiedBy>Claudia</cp:lastModifiedBy>
  <cp:revision>4</cp:revision>
  <cp:lastPrinted>2020-04-03T07:49:00Z</cp:lastPrinted>
  <dcterms:created xsi:type="dcterms:W3CDTF">2020-04-03T08:09:00Z</dcterms:created>
  <dcterms:modified xsi:type="dcterms:W3CDTF">2020-04-06T09:49:00Z</dcterms:modified>
</cp:coreProperties>
</file>